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4" w:rsidRDefault="000D7853" w:rsidP="00A24117">
      <w:pPr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Osječko-baranjska</w:t>
      </w:r>
      <w:r w:rsidR="00F946C4">
        <w:rPr>
          <w:rFonts w:ascii="Century Gothic" w:hAnsi="Century Gothic" w:cs="Arial"/>
          <w:b/>
          <w:color w:val="003366"/>
          <w:lang w:val="hr-HR"/>
        </w:rPr>
        <w:t xml:space="preserve"> županija</w:t>
      </w:r>
    </w:p>
    <w:p w:rsidR="00F946C4" w:rsidRPr="00F946C4" w:rsidRDefault="00F946C4" w:rsidP="00A24117">
      <w:pPr>
        <w:rPr>
          <w:rFonts w:ascii="Century Gothic" w:hAnsi="Century Gothic" w:cs="Arial"/>
          <w:b/>
          <w:color w:val="003366"/>
          <w:sz w:val="10"/>
          <w:szCs w:val="10"/>
          <w:lang w:val="hr-HR"/>
        </w:rPr>
      </w:pPr>
    </w:p>
    <w:p w:rsidR="00C248CB" w:rsidRPr="00DA0E9D" w:rsidRDefault="003F662E" w:rsidP="00A24117">
      <w:pPr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13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i 14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. </w:t>
      </w:r>
      <w:r w:rsidR="00F946C4">
        <w:rPr>
          <w:rFonts w:ascii="Century Gothic" w:hAnsi="Century Gothic" w:cs="Arial"/>
          <w:b/>
          <w:color w:val="003366"/>
          <w:lang w:val="hr-HR"/>
        </w:rPr>
        <w:t>ožujka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704DBC">
        <w:rPr>
          <w:rFonts w:ascii="Century Gothic" w:hAnsi="Century Gothic" w:cs="Arial"/>
          <w:b/>
          <w:color w:val="003366"/>
          <w:lang w:val="hr-HR"/>
        </w:rPr>
        <w:t>2017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– </w:t>
      </w:r>
      <w:r w:rsidRPr="003F662E">
        <w:rPr>
          <w:rFonts w:ascii="Century Gothic" w:hAnsi="Century Gothic" w:cs="Arial"/>
          <w:b/>
          <w:color w:val="003366"/>
          <w:lang w:val="hr-HR"/>
        </w:rPr>
        <w:t>OBITELJSKI PODRUM – SZABÓ, Kolodvorska 146, Karanac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762D30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1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815E03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Podaci o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sudioniku</w:t>
            </w:r>
            <w:r w:rsidR="00815E03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(institucija,</w:t>
            </w:r>
            <w:r w:rsidR="00B97DDA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E2186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udruga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, obrt,</w:t>
            </w:r>
            <w:r w:rsidR="00FA22C7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 </w:t>
            </w:r>
            <w:r w:rsidR="008F5EF4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AB2CAC">
      <w:pPr>
        <w:pStyle w:val="BodyText"/>
        <w:numPr>
          <w:ilvl w:val="0"/>
          <w:numId w:val="13"/>
        </w:numPr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577E69">
      <w:pPr>
        <w:pStyle w:val="BodyText"/>
        <w:numPr>
          <w:ilvl w:val="0"/>
          <w:numId w:val="13"/>
        </w:numPr>
        <w:spacing w:before="120"/>
        <w:ind w:left="363" w:hanging="720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793710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997AF3">
      <w:pPr>
        <w:pStyle w:val="BodyText"/>
        <w:numPr>
          <w:ilvl w:val="0"/>
          <w:numId w:val="15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762D30" w:rsidRDefault="00463A67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762D30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2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230982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</w:rPr>
              <w:t xml:space="preserve">     </w:t>
            </w:r>
            <w:r w:rsidR="00230982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Podaci o polaznik</w:t>
            </w:r>
            <w:r w:rsidR="00704DBC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090D7C">
      <w:pPr>
        <w:pStyle w:val="BodyText"/>
        <w:numPr>
          <w:ilvl w:val="0"/>
          <w:numId w:val="16"/>
        </w:numPr>
        <w:spacing w:before="120"/>
        <w:ind w:left="363"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555F9">
      <w:pPr>
        <w:pStyle w:val="BodyText"/>
        <w:numPr>
          <w:ilvl w:val="0"/>
          <w:numId w:val="16"/>
        </w:numPr>
        <w:tabs>
          <w:tab w:val="left" w:pos="7513"/>
        </w:tabs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2960AE">
      <w:pPr>
        <w:pStyle w:val="BodyText"/>
        <w:numPr>
          <w:ilvl w:val="0"/>
          <w:numId w:val="16"/>
        </w:numPr>
        <w:spacing w:before="120"/>
        <w:ind w:hanging="7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7"/>
          <w:footerReference w:type="default" r:id="rId8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762D30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</w:rPr>
              <w:lastRenderedPageBreak/>
              <w:t xml:space="preserve">  </w:t>
            </w:r>
            <w:r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3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</w:rPr>
              <w:t>.</w:t>
            </w:r>
            <w:r w:rsidR="007F7AD9" w:rsidRPr="00762D30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</w:rPr>
              <w:t xml:space="preserve">     </w:t>
            </w:r>
            <w:r w:rsidR="007F7AD9"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 xml:space="preserve">Prijava i </w:t>
            </w:r>
            <w:r w:rsidRPr="00762D30">
              <w:rPr>
                <w:rFonts w:ascii="Century Gothic" w:hAnsi="Century Gothic" w:cs="Arial"/>
                <w:bCs w:val="0"/>
                <w:shadow/>
                <w:color w:val="003366"/>
                <w:spacing w:val="30"/>
                <w:sz w:val="24"/>
                <w:lang w:val="hr-HR"/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3F662E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10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ožujka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704DBC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7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proofErr w:type="gram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proofErr w:type="gram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fax.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01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E5E67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2314184</w:t>
      </w:r>
      <w:r w:rsidR="00F946C4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ili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9" w:history="1">
        <w:r w:rsidR="00704DBC" w:rsidRPr="004A5541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5D66C3">
      <w:pPr>
        <w:pStyle w:val="BodyText"/>
        <w:numPr>
          <w:ilvl w:val="0"/>
          <w:numId w:val="20"/>
        </w:numPr>
        <w:spacing w:line="360" w:lineRule="auto"/>
        <w:ind w:hanging="720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32622">
      <w:pPr>
        <w:pStyle w:val="BodyText"/>
        <w:numPr>
          <w:ilvl w:val="0"/>
          <w:numId w:val="20"/>
        </w:numPr>
        <w:ind w:hanging="720"/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91578F" w:rsidRDefault="00AF0562" w:rsidP="00C44216">
      <w:pPr>
        <w:pStyle w:val="BodyText"/>
        <w:rPr>
          <w:rFonts w:ascii="Century Gothic" w:hAnsi="Century Gothic"/>
          <w:b w:val="0"/>
          <w:color w:val="0F243E"/>
          <w:sz w:val="16"/>
          <w:szCs w:val="16"/>
        </w:rPr>
      </w:pPr>
    </w:p>
    <w:p w:rsidR="00606BE5" w:rsidRPr="00762D30" w:rsidRDefault="00AF0562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 </w:t>
      </w:r>
      <w:r w:rsidR="0006038C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9C" w:rsidRDefault="00C9339C">
      <w:r>
        <w:separator/>
      </w:r>
    </w:p>
  </w:endnote>
  <w:endnote w:type="continuationSeparator" w:id="0">
    <w:p w:rsidR="00C9339C" w:rsidRDefault="00C9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9C" w:rsidRDefault="00C9339C">
      <w:r>
        <w:separator/>
      </w:r>
    </w:p>
  </w:footnote>
  <w:footnote w:type="continuationSeparator" w:id="0">
    <w:p w:rsidR="00C9339C" w:rsidRDefault="00C93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93" w:rsidRPr="00762D30" w:rsidRDefault="00611EFA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9pt;margin-top:-7.7pt;width:135pt;height:69.3pt;z-index:251657728" stroked="f">
          <v:textbox style="mso-next-textbox:#_x0000_s2052">
            <w:txbxContent>
              <w:p w:rsidR="00285DF2" w:rsidRPr="00762D30" w:rsidRDefault="00285DF2">
                <w:pPr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</w:pPr>
                <w:r w:rsidRPr="00762D30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201</w:t>
                </w:r>
                <w:r w:rsidR="00704DBC">
                  <w:rPr>
                    <w:rFonts w:ascii="Century Gothic" w:hAnsi="Century Gothic" w:cs="Arial"/>
                    <w:color w:val="003366"/>
                    <w:sz w:val="96"/>
                    <w:szCs w:val="96"/>
                    <w:lang w:val="hr-HR"/>
                  </w:rPr>
                  <w:t>7</w:t>
                </w:r>
              </w:p>
            </w:txbxContent>
          </v:textbox>
        </v:shape>
      </w:pic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762D30" w:rsidRDefault="00762D30">
    <w:pPr>
      <w:pStyle w:val="Header"/>
      <w:rPr>
        <w:rFonts w:ascii="Century Gothic" w:hAnsi="Century Gothic" w:cs="Arial"/>
        <w:b/>
        <w:color w:val="00336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pt;height:9pt" o:bullet="t">
        <v:imagedata r:id="rId1" o:title="BD10300_"/>
      </v:shape>
    </w:pict>
  </w:numPicBullet>
  <w:numPicBullet w:numPicBulletId="1">
    <w:pict>
      <v:shape id="_x0000_i1094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>
      <o:colormru v:ext="edit" colors="#e6e6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D7853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524D"/>
    <w:rsid w:val="00221D03"/>
    <w:rsid w:val="00224886"/>
    <w:rsid w:val="002256FE"/>
    <w:rsid w:val="00225FD2"/>
    <w:rsid w:val="00230982"/>
    <w:rsid w:val="002463CA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4E57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3F662E"/>
    <w:rsid w:val="004040BA"/>
    <w:rsid w:val="00406050"/>
    <w:rsid w:val="00411FF8"/>
    <w:rsid w:val="0041230F"/>
    <w:rsid w:val="00417CFD"/>
    <w:rsid w:val="004237C8"/>
    <w:rsid w:val="004374C4"/>
    <w:rsid w:val="00441DE6"/>
    <w:rsid w:val="004555F9"/>
    <w:rsid w:val="00463A67"/>
    <w:rsid w:val="00475E1A"/>
    <w:rsid w:val="00480737"/>
    <w:rsid w:val="00485B4F"/>
    <w:rsid w:val="0048649A"/>
    <w:rsid w:val="0048676E"/>
    <w:rsid w:val="004927A8"/>
    <w:rsid w:val="004961B8"/>
    <w:rsid w:val="0049741C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11EF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62DFF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339C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1164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Tomislav</cp:lastModifiedBy>
  <cp:revision>3</cp:revision>
  <cp:lastPrinted>2014-03-18T19:01:00Z</cp:lastPrinted>
  <dcterms:created xsi:type="dcterms:W3CDTF">2017-02-28T11:40:00Z</dcterms:created>
  <dcterms:modified xsi:type="dcterms:W3CDTF">2017-03-02T12:30:00Z</dcterms:modified>
</cp:coreProperties>
</file>